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C0C5" w14:textId="3A0DD186" w:rsidR="000C1F47" w:rsidRDefault="00216102">
      <w:pPr>
        <w:pStyle w:val="berschrift1"/>
        <w:spacing w:after="1263"/>
        <w:ind w:left="24"/>
      </w:pPr>
      <w:r>
        <w:t>Preisliste</w:t>
      </w:r>
      <w:r w:rsidR="00000000">
        <w:t xml:space="preserve"> PAULCHENS FRISE</w:t>
      </w:r>
    </w:p>
    <w:p w14:paraId="25CBFE70" w14:textId="77777777" w:rsidR="000C1F47" w:rsidRDefault="00000000">
      <w:pPr>
        <w:spacing w:after="138" w:line="259" w:lineRule="auto"/>
        <w:ind w:left="6905" w:right="-77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14985C" wp14:editId="1E25F4AA">
                <wp:extent cx="2508898" cy="587833"/>
                <wp:effectExtent l="0" t="0" r="0" b="0"/>
                <wp:docPr id="1913" name="Group 1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898" cy="587833"/>
                          <a:chOff x="0" y="0"/>
                          <a:chExt cx="2508898" cy="587833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31712"/>
                            <a:ext cx="415633" cy="354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27149" y="0"/>
                            <a:ext cx="681749" cy="579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1446" y="104610"/>
                            <a:ext cx="563220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" style="width:197.551pt;height:46.286pt;mso-position-horizontal-relative:char;mso-position-vertical-relative:line" coordsize="25088,5878">
                <v:shape id="Picture 90" style="position:absolute;width:4156;height:3544;left:0;top:2317;" filled="f">
                  <v:imagedata r:id="rId7"/>
                </v:shape>
                <v:shape id="Picture 92" style="position:absolute;width:6817;height:5793;left:18271;top:0;" filled="f">
                  <v:imagedata r:id="rId8"/>
                </v:shape>
                <v:shape id="Picture 94" style="position:absolute;width:5632;height:4832;left:9014;top:1046;" filled="f">
                  <v:imagedata r:id="rId9"/>
                </v:shape>
              </v:group>
            </w:pict>
          </mc:Fallback>
        </mc:AlternateContent>
      </w:r>
    </w:p>
    <w:tbl>
      <w:tblPr>
        <w:tblStyle w:val="TableGrid"/>
        <w:tblW w:w="10930" w:type="dxa"/>
        <w:tblInd w:w="-34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2"/>
        <w:gridCol w:w="1189"/>
        <w:gridCol w:w="1966"/>
        <w:gridCol w:w="833"/>
      </w:tblGrid>
      <w:tr w:rsidR="000C1F47" w14:paraId="13526974" w14:textId="77777777">
        <w:trPr>
          <w:trHeight w:val="362"/>
        </w:trPr>
        <w:tc>
          <w:tcPr>
            <w:tcW w:w="694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ECE35C" w14:textId="77777777" w:rsidR="000C1F47" w:rsidRDefault="000C1F47">
            <w:pPr>
              <w:spacing w:after="160" w:line="259" w:lineRule="auto"/>
              <w:ind w:left="0" w:firstLine="0"/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DAFDA4" w14:textId="77777777" w:rsidR="000C1F47" w:rsidRDefault="00000000">
            <w:pPr>
              <w:spacing w:after="0" w:line="259" w:lineRule="auto"/>
              <w:ind w:left="0" w:firstLine="0"/>
            </w:pPr>
            <w:r>
              <w:t>bis 39 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413F6B" w14:textId="77777777" w:rsidR="000C1F47" w:rsidRDefault="00000000">
            <w:pPr>
              <w:spacing w:after="0" w:line="259" w:lineRule="auto"/>
              <w:ind w:left="391" w:firstLine="0"/>
            </w:pPr>
            <w:r>
              <w:t>bis 59 cm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2AA040" w14:textId="77777777" w:rsidR="000C1F47" w:rsidRDefault="00000000">
            <w:pPr>
              <w:spacing w:after="0" w:line="259" w:lineRule="auto"/>
              <w:ind w:left="0" w:firstLine="0"/>
            </w:pPr>
            <w:r>
              <w:t>ab 60 cm</w:t>
            </w:r>
          </w:p>
        </w:tc>
      </w:tr>
      <w:tr w:rsidR="000C1F47" w14:paraId="03D7D1CA" w14:textId="77777777">
        <w:trPr>
          <w:trHeight w:val="667"/>
        </w:trPr>
        <w:tc>
          <w:tcPr>
            <w:tcW w:w="69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A45570" w14:textId="77777777" w:rsidR="000C1F47" w:rsidRDefault="00000000">
            <w:pPr>
              <w:spacing w:after="0" w:line="259" w:lineRule="auto"/>
              <w:ind w:left="34" w:firstLine="0"/>
            </w:pPr>
            <w:r>
              <w:t xml:space="preserve">BADEN + BLOWERN </w:t>
            </w:r>
          </w:p>
          <w:p w14:paraId="4A6EA2C5" w14:textId="77777777" w:rsidR="000C1F47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 xml:space="preserve">(Waschen mit Shampoo, </w:t>
            </w:r>
            <w:proofErr w:type="spellStart"/>
            <w:r>
              <w:rPr>
                <w:sz w:val="20"/>
              </w:rPr>
              <w:t>conditioner</w:t>
            </w:r>
            <w:proofErr w:type="spellEnd"/>
            <w:r>
              <w:rPr>
                <w:sz w:val="20"/>
              </w:rPr>
              <w:t xml:space="preserve"> + föhnen)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674DCA" w14:textId="77777777" w:rsidR="000C1F47" w:rsidRDefault="00000000">
            <w:pPr>
              <w:spacing w:after="0" w:line="259" w:lineRule="auto"/>
              <w:ind w:left="82" w:firstLine="0"/>
            </w:pPr>
            <w:r>
              <w:t>AB 30 €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1FF947" w14:textId="77777777" w:rsidR="000C1F47" w:rsidRDefault="00000000">
            <w:pPr>
              <w:spacing w:after="0" w:line="259" w:lineRule="auto"/>
              <w:ind w:left="473" w:firstLine="0"/>
            </w:pPr>
            <w:r>
              <w:t>AB 40 €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AAE9CA" w14:textId="77777777" w:rsidR="000C1F47" w:rsidRDefault="00000000">
            <w:pPr>
              <w:spacing w:after="0" w:line="259" w:lineRule="auto"/>
              <w:ind w:left="63" w:firstLine="0"/>
            </w:pPr>
            <w:r>
              <w:t>AB 50 €</w:t>
            </w:r>
          </w:p>
        </w:tc>
      </w:tr>
      <w:tr w:rsidR="000C1F47" w14:paraId="0FC6202B" w14:textId="77777777">
        <w:trPr>
          <w:trHeight w:val="1031"/>
        </w:trPr>
        <w:tc>
          <w:tcPr>
            <w:tcW w:w="694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0997D8F9" w14:textId="77777777" w:rsidR="000C1F47" w:rsidRDefault="00000000">
            <w:pPr>
              <w:spacing w:after="0" w:line="259" w:lineRule="auto"/>
              <w:ind w:left="34" w:firstLine="0"/>
            </w:pPr>
            <w:r>
              <w:t>Baden Handtuchtrocken</w:t>
            </w:r>
          </w:p>
          <w:p w14:paraId="216B90D7" w14:textId="11997AA9" w:rsidR="000C1F47" w:rsidRDefault="00000000">
            <w:pPr>
              <w:spacing w:after="75" w:line="259" w:lineRule="auto"/>
              <w:ind w:left="31" w:firstLine="0"/>
            </w:pPr>
            <w:r>
              <w:rPr>
                <w:sz w:val="20"/>
              </w:rPr>
              <w:t xml:space="preserve">(Waschen mit Shampoo, </w:t>
            </w:r>
            <w:proofErr w:type="spellStart"/>
            <w:r>
              <w:rPr>
                <w:sz w:val="20"/>
              </w:rPr>
              <w:t>conditioner</w:t>
            </w:r>
            <w:proofErr w:type="spellEnd"/>
            <w:r>
              <w:rPr>
                <w:sz w:val="20"/>
              </w:rPr>
              <w:t xml:space="preserve">, </w:t>
            </w:r>
            <w:r w:rsidR="00216102">
              <w:rPr>
                <w:sz w:val="20"/>
              </w:rPr>
              <w:t>ohne</w:t>
            </w:r>
            <w:r>
              <w:rPr>
                <w:sz w:val="20"/>
              </w:rPr>
              <w:t xml:space="preserve"> föhnen,</w:t>
            </w:r>
          </w:p>
          <w:p w14:paraId="36A04D6A" w14:textId="45695E2E" w:rsidR="000C1F47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 xml:space="preserve">Dienstleistung wird nur zur warmen </w:t>
            </w:r>
            <w:r w:rsidR="00216102">
              <w:rPr>
                <w:sz w:val="20"/>
              </w:rPr>
              <w:t>Jahreszeit</w:t>
            </w:r>
            <w:r>
              <w:rPr>
                <w:sz w:val="20"/>
              </w:rPr>
              <w:t xml:space="preserve"> angeboten)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EC6B606" w14:textId="77777777" w:rsidR="000C1F47" w:rsidRDefault="00000000">
            <w:pPr>
              <w:spacing w:after="0" w:line="259" w:lineRule="auto"/>
              <w:ind w:left="82" w:firstLine="0"/>
            </w:pPr>
            <w:r>
              <w:t>AB 15 €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6841C7D6" w14:textId="77777777" w:rsidR="000C1F47" w:rsidRDefault="00000000">
            <w:pPr>
              <w:spacing w:after="0" w:line="259" w:lineRule="auto"/>
              <w:ind w:left="473" w:firstLine="0"/>
            </w:pPr>
            <w:r>
              <w:t>AB 20 €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E9C5DC5" w14:textId="77777777" w:rsidR="000C1F47" w:rsidRDefault="00000000">
            <w:pPr>
              <w:spacing w:after="0" w:line="259" w:lineRule="auto"/>
              <w:ind w:left="63" w:firstLine="0"/>
            </w:pPr>
            <w:r>
              <w:t>AB 25 €</w:t>
            </w:r>
          </w:p>
        </w:tc>
      </w:tr>
      <w:tr w:rsidR="000C1F47" w14:paraId="321EE96A" w14:textId="77777777">
        <w:trPr>
          <w:trHeight w:val="697"/>
        </w:trPr>
        <w:tc>
          <w:tcPr>
            <w:tcW w:w="6942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ECCBDAE" w14:textId="77777777" w:rsidR="000C1F47" w:rsidRDefault="00000000">
            <w:pPr>
              <w:spacing w:after="0" w:line="259" w:lineRule="auto"/>
              <w:ind w:left="34" w:firstLine="0"/>
            </w:pPr>
            <w:proofErr w:type="spellStart"/>
            <w:r>
              <w:t>Carden</w:t>
            </w:r>
            <w:proofErr w:type="spellEnd"/>
            <w:r>
              <w:t xml:space="preserve"> ohne Baden + Blowern</w:t>
            </w:r>
          </w:p>
          <w:p w14:paraId="4F958E8E" w14:textId="77777777" w:rsidR="000C1F47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(Entfernen der Unterwolle, inkl. krallenpflege)</w:t>
            </w:r>
          </w:p>
        </w:tc>
        <w:tc>
          <w:tcPr>
            <w:tcW w:w="1189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78ACF54" w14:textId="77777777" w:rsidR="000C1F47" w:rsidRDefault="00000000">
            <w:pPr>
              <w:spacing w:after="0" w:line="259" w:lineRule="auto"/>
              <w:ind w:left="82" w:firstLine="0"/>
            </w:pPr>
            <w:r>
              <w:t>AB 40 €</w:t>
            </w:r>
          </w:p>
        </w:tc>
        <w:tc>
          <w:tcPr>
            <w:tcW w:w="1966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63409903" w14:textId="77777777" w:rsidR="000C1F47" w:rsidRDefault="00000000">
            <w:pPr>
              <w:spacing w:after="0" w:line="259" w:lineRule="auto"/>
              <w:ind w:left="473" w:firstLine="0"/>
            </w:pPr>
            <w:r>
              <w:t>AB 50 €</w:t>
            </w:r>
          </w:p>
        </w:tc>
        <w:tc>
          <w:tcPr>
            <w:tcW w:w="83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03AFD94" w14:textId="77777777" w:rsidR="000C1F47" w:rsidRDefault="00000000">
            <w:pPr>
              <w:spacing w:after="0" w:line="259" w:lineRule="auto"/>
              <w:ind w:left="63" w:firstLine="0"/>
            </w:pPr>
            <w:r>
              <w:t>AB 60 €</w:t>
            </w:r>
          </w:p>
        </w:tc>
      </w:tr>
      <w:tr w:rsidR="000C1F47" w14:paraId="111568B5" w14:textId="77777777">
        <w:trPr>
          <w:trHeight w:val="697"/>
        </w:trPr>
        <w:tc>
          <w:tcPr>
            <w:tcW w:w="694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66ED4865" w14:textId="77777777" w:rsidR="000C1F47" w:rsidRDefault="00000000">
            <w:pPr>
              <w:spacing w:after="0" w:line="259" w:lineRule="auto"/>
              <w:ind w:left="34" w:firstLine="0"/>
            </w:pPr>
            <w:proofErr w:type="spellStart"/>
            <w:r>
              <w:t>Carden</w:t>
            </w:r>
            <w:proofErr w:type="spellEnd"/>
            <w:r>
              <w:t xml:space="preserve"> mit Baden + Blowern</w:t>
            </w:r>
          </w:p>
          <w:p w14:paraId="37FF3012" w14:textId="77777777" w:rsidR="000C1F47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(Entfernen der unterwolle mit Waschen + föhnen, inkl. krallenpflege)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53E3F329" w14:textId="77777777" w:rsidR="000C1F47" w:rsidRDefault="00000000">
            <w:pPr>
              <w:spacing w:after="0" w:line="259" w:lineRule="auto"/>
              <w:ind w:left="82" w:firstLine="0"/>
            </w:pPr>
            <w:r>
              <w:t>AB 55 €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6AF456D1" w14:textId="77777777" w:rsidR="000C1F47" w:rsidRDefault="00000000">
            <w:pPr>
              <w:spacing w:after="0" w:line="259" w:lineRule="auto"/>
              <w:ind w:left="473" w:firstLine="0"/>
            </w:pPr>
            <w:r>
              <w:t>AB 65 €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3AB3717C" w14:textId="77777777" w:rsidR="000C1F47" w:rsidRDefault="00000000">
            <w:pPr>
              <w:spacing w:after="0" w:line="259" w:lineRule="auto"/>
              <w:ind w:left="63" w:firstLine="0"/>
            </w:pPr>
            <w:r>
              <w:t>AB 75 €</w:t>
            </w:r>
          </w:p>
        </w:tc>
      </w:tr>
      <w:tr w:rsidR="000C1F47" w14:paraId="7B0FBA12" w14:textId="77777777">
        <w:trPr>
          <w:trHeight w:val="697"/>
        </w:trPr>
        <w:tc>
          <w:tcPr>
            <w:tcW w:w="6942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7D5EA63E" w14:textId="77777777" w:rsidR="000C1F47" w:rsidRDefault="00000000">
            <w:pPr>
              <w:spacing w:after="0" w:line="259" w:lineRule="auto"/>
              <w:ind w:left="34" w:firstLine="0"/>
            </w:pPr>
            <w:r>
              <w:t>Schneiden / Scheren ohne Baden + Blowern</w:t>
            </w:r>
          </w:p>
          <w:p w14:paraId="331C8518" w14:textId="77777777" w:rsidR="000C1F47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 xml:space="preserve">(nach </w:t>
            </w:r>
            <w:proofErr w:type="spellStart"/>
            <w:r>
              <w:rPr>
                <w:sz w:val="20"/>
              </w:rPr>
              <w:t>rassestandard</w:t>
            </w:r>
            <w:proofErr w:type="spellEnd"/>
            <w:r>
              <w:rPr>
                <w:sz w:val="20"/>
              </w:rPr>
              <w:t xml:space="preserve"> und / oder Kundenwunsch, inkl. krallenpflege)</w:t>
            </w:r>
          </w:p>
        </w:tc>
        <w:tc>
          <w:tcPr>
            <w:tcW w:w="1189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682ACB33" w14:textId="77777777" w:rsidR="000C1F47" w:rsidRDefault="00000000">
            <w:pPr>
              <w:spacing w:after="0" w:line="259" w:lineRule="auto"/>
              <w:ind w:left="82" w:firstLine="0"/>
            </w:pPr>
            <w:r>
              <w:t>AB 50 €</w:t>
            </w:r>
          </w:p>
        </w:tc>
        <w:tc>
          <w:tcPr>
            <w:tcW w:w="1966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CC2496E" w14:textId="77777777" w:rsidR="000C1F47" w:rsidRDefault="00000000">
            <w:pPr>
              <w:spacing w:after="0" w:line="259" w:lineRule="auto"/>
              <w:ind w:left="473" w:firstLine="0"/>
            </w:pPr>
            <w:r>
              <w:t>AB 60 €</w:t>
            </w:r>
          </w:p>
        </w:tc>
        <w:tc>
          <w:tcPr>
            <w:tcW w:w="83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5487DBFF" w14:textId="77777777" w:rsidR="000C1F47" w:rsidRDefault="00000000">
            <w:pPr>
              <w:spacing w:after="0" w:line="259" w:lineRule="auto"/>
              <w:ind w:left="63" w:firstLine="0"/>
            </w:pPr>
            <w:r>
              <w:t>AB 70 €</w:t>
            </w:r>
          </w:p>
        </w:tc>
      </w:tr>
      <w:tr w:rsidR="000C1F47" w14:paraId="28B6095D" w14:textId="77777777">
        <w:trPr>
          <w:trHeight w:val="698"/>
        </w:trPr>
        <w:tc>
          <w:tcPr>
            <w:tcW w:w="6942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25624F15" w14:textId="77777777" w:rsidR="000C1F47" w:rsidRDefault="00000000">
            <w:pPr>
              <w:spacing w:after="0" w:line="259" w:lineRule="auto"/>
              <w:ind w:left="34" w:firstLine="0"/>
            </w:pPr>
            <w:r>
              <w:t>Schneiden / Scheren mit Baden + Blowern</w:t>
            </w:r>
          </w:p>
          <w:p w14:paraId="4780ACEC" w14:textId="4D57B33D" w:rsidR="000C1F47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 xml:space="preserve">(nach </w:t>
            </w:r>
            <w:proofErr w:type="spellStart"/>
            <w:r>
              <w:rPr>
                <w:sz w:val="20"/>
              </w:rPr>
              <w:t>rassestandard</w:t>
            </w:r>
            <w:proofErr w:type="spellEnd"/>
            <w:r>
              <w:rPr>
                <w:sz w:val="20"/>
              </w:rPr>
              <w:t xml:space="preserve"> und / oder </w:t>
            </w:r>
            <w:r w:rsidR="00216102">
              <w:rPr>
                <w:sz w:val="20"/>
              </w:rPr>
              <w:t>Kundenwunsch</w:t>
            </w:r>
            <w:r>
              <w:rPr>
                <w:sz w:val="20"/>
              </w:rPr>
              <w:t xml:space="preserve"> mit waschen + Föhnen, inkl. krallenpflege)</w:t>
            </w:r>
          </w:p>
        </w:tc>
        <w:tc>
          <w:tcPr>
            <w:tcW w:w="1189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2E76C0D6" w14:textId="77777777" w:rsidR="000C1F47" w:rsidRDefault="00000000">
            <w:pPr>
              <w:spacing w:after="0" w:line="259" w:lineRule="auto"/>
              <w:ind w:left="82" w:firstLine="0"/>
            </w:pPr>
            <w:r>
              <w:t>AB 65 €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1CD0A930" w14:textId="77777777" w:rsidR="000C1F47" w:rsidRDefault="00000000">
            <w:pPr>
              <w:spacing w:after="0" w:line="259" w:lineRule="auto"/>
              <w:ind w:left="473" w:firstLine="0"/>
            </w:pPr>
            <w:r>
              <w:t>ab 75 €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14:paraId="0BF748F1" w14:textId="77777777" w:rsidR="000C1F47" w:rsidRDefault="00000000">
            <w:pPr>
              <w:spacing w:after="0" w:line="259" w:lineRule="auto"/>
              <w:ind w:left="63" w:firstLine="0"/>
            </w:pPr>
            <w:r>
              <w:t>AB 85 €</w:t>
            </w:r>
          </w:p>
        </w:tc>
      </w:tr>
      <w:tr w:rsidR="000C1F47" w14:paraId="20C97F62" w14:textId="77777777">
        <w:trPr>
          <w:trHeight w:val="727"/>
        </w:trPr>
        <w:tc>
          <w:tcPr>
            <w:tcW w:w="694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6A91F705" w14:textId="77777777" w:rsidR="000C1F47" w:rsidRDefault="00000000">
            <w:pPr>
              <w:spacing w:after="0" w:line="259" w:lineRule="auto"/>
              <w:ind w:left="34" w:firstLine="0"/>
            </w:pPr>
            <w:r>
              <w:t>TRIMMEN</w:t>
            </w:r>
          </w:p>
          <w:p w14:paraId="7CBE6A88" w14:textId="39D238EB" w:rsidR="000C1F47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 xml:space="preserve">(entfernen von abgestorbenem haar per </w:t>
            </w:r>
            <w:r w:rsidR="00216102">
              <w:rPr>
                <w:sz w:val="20"/>
              </w:rPr>
              <w:t>Hand</w:t>
            </w:r>
            <w:r>
              <w:rPr>
                <w:sz w:val="20"/>
              </w:rPr>
              <w:t>, inkl. krallenpflege)</w:t>
            </w:r>
          </w:p>
        </w:tc>
        <w:tc>
          <w:tcPr>
            <w:tcW w:w="11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3009DCF1" w14:textId="77777777" w:rsidR="000C1F47" w:rsidRDefault="00000000">
            <w:pPr>
              <w:spacing w:after="0" w:line="259" w:lineRule="auto"/>
              <w:ind w:left="82" w:firstLine="0"/>
            </w:pPr>
            <w:r>
              <w:t>AB 60 €</w:t>
            </w:r>
          </w:p>
        </w:tc>
        <w:tc>
          <w:tcPr>
            <w:tcW w:w="1966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056DD502" w14:textId="77777777" w:rsidR="000C1F47" w:rsidRDefault="00000000">
            <w:pPr>
              <w:spacing w:after="0" w:line="259" w:lineRule="auto"/>
              <w:ind w:left="473" w:firstLine="0"/>
            </w:pPr>
            <w:r>
              <w:t>AB 70 €</w:t>
            </w:r>
          </w:p>
        </w:tc>
        <w:tc>
          <w:tcPr>
            <w:tcW w:w="83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61915DD4" w14:textId="77777777" w:rsidR="000C1F47" w:rsidRDefault="00000000">
            <w:pPr>
              <w:spacing w:after="0" w:line="259" w:lineRule="auto"/>
              <w:ind w:left="63" w:firstLine="0"/>
            </w:pPr>
            <w:r>
              <w:t>AB 80 €</w:t>
            </w:r>
          </w:p>
        </w:tc>
      </w:tr>
      <w:tr w:rsidR="000C1F47" w14:paraId="0DA46944" w14:textId="77777777">
        <w:trPr>
          <w:trHeight w:val="394"/>
        </w:trPr>
        <w:tc>
          <w:tcPr>
            <w:tcW w:w="6942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6D28A59F" w14:textId="77777777" w:rsidR="000C1F47" w:rsidRDefault="00000000">
            <w:pPr>
              <w:spacing w:after="0" w:line="259" w:lineRule="auto"/>
              <w:ind w:left="34" w:firstLine="0"/>
            </w:pPr>
            <w:proofErr w:type="spellStart"/>
            <w:r>
              <w:t>Welpeneingewöhnung</w:t>
            </w:r>
            <w:proofErr w:type="spellEnd"/>
          </w:p>
        </w:tc>
        <w:tc>
          <w:tcPr>
            <w:tcW w:w="1189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4B66A87E" w14:textId="77777777" w:rsidR="000C1F47" w:rsidRDefault="00000000">
            <w:pPr>
              <w:spacing w:after="0" w:line="259" w:lineRule="auto"/>
              <w:ind w:left="197" w:firstLine="0"/>
            </w:pPr>
            <w:r>
              <w:t>20 €</w:t>
            </w:r>
          </w:p>
        </w:tc>
        <w:tc>
          <w:tcPr>
            <w:tcW w:w="1966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3C5ABA9F" w14:textId="77777777" w:rsidR="000C1F47" w:rsidRDefault="00000000">
            <w:pPr>
              <w:spacing w:after="0" w:line="259" w:lineRule="auto"/>
              <w:ind w:left="588" w:firstLine="0"/>
            </w:pPr>
            <w:r>
              <w:t>20 €</w:t>
            </w:r>
          </w:p>
        </w:tc>
        <w:tc>
          <w:tcPr>
            <w:tcW w:w="833" w:type="dxa"/>
            <w:tcBorders>
              <w:top w:val="double" w:sz="8" w:space="0" w:color="000000"/>
              <w:left w:val="nil"/>
              <w:bottom w:val="double" w:sz="8" w:space="0" w:color="000000"/>
              <w:right w:val="nil"/>
            </w:tcBorders>
          </w:tcPr>
          <w:p w14:paraId="7FB63F39" w14:textId="77777777" w:rsidR="000C1F47" w:rsidRDefault="00000000">
            <w:pPr>
              <w:spacing w:after="0" w:line="259" w:lineRule="auto"/>
              <w:ind w:left="178" w:firstLine="0"/>
            </w:pPr>
            <w:r>
              <w:t>20 €</w:t>
            </w:r>
          </w:p>
        </w:tc>
      </w:tr>
      <w:tr w:rsidR="000C1F47" w14:paraId="1A8774E2" w14:textId="77777777">
        <w:trPr>
          <w:trHeight w:val="364"/>
        </w:trPr>
        <w:tc>
          <w:tcPr>
            <w:tcW w:w="6942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77671D68" w14:textId="77777777" w:rsidR="000C1F47" w:rsidRDefault="00000000">
            <w:pPr>
              <w:spacing w:after="0" w:line="259" w:lineRule="auto"/>
              <w:ind w:left="34" w:firstLine="0"/>
            </w:pPr>
            <w:r>
              <w:t>VERFILZUNGEN ENTFERNEN</w:t>
            </w:r>
          </w:p>
        </w:tc>
        <w:tc>
          <w:tcPr>
            <w:tcW w:w="1189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9E01877" w14:textId="77777777" w:rsidR="000C1F47" w:rsidRDefault="000C1F47">
            <w:pPr>
              <w:spacing w:after="160" w:line="259" w:lineRule="auto"/>
              <w:ind w:left="0" w:firstLine="0"/>
            </w:pPr>
          </w:p>
        </w:tc>
        <w:tc>
          <w:tcPr>
            <w:tcW w:w="1966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5176679" w14:textId="77777777" w:rsidR="000C1F47" w:rsidRDefault="00000000">
            <w:pPr>
              <w:spacing w:after="0" w:line="259" w:lineRule="auto"/>
              <w:ind w:left="0" w:firstLine="0"/>
            </w:pPr>
            <w:r>
              <w:t xml:space="preserve">preis auf Anfrage </w:t>
            </w:r>
          </w:p>
        </w:tc>
        <w:tc>
          <w:tcPr>
            <w:tcW w:w="83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5DC2F03E" w14:textId="77777777" w:rsidR="000C1F47" w:rsidRDefault="000C1F47">
            <w:pPr>
              <w:spacing w:after="160" w:line="259" w:lineRule="auto"/>
              <w:ind w:left="0" w:firstLine="0"/>
            </w:pPr>
          </w:p>
        </w:tc>
      </w:tr>
    </w:tbl>
    <w:p w14:paraId="599BCD54" w14:textId="648BA22B" w:rsidR="000C1F47" w:rsidRDefault="00000000">
      <w:pPr>
        <w:spacing w:after="1535"/>
        <w:ind w:left="-5"/>
      </w:pPr>
      <w:r>
        <w:t xml:space="preserve">Alle Preise hängen von Größe, Felllänge, Fellzustand, </w:t>
      </w:r>
      <w:r w:rsidR="00216102">
        <w:t>Kooperation</w:t>
      </w:r>
      <w:r>
        <w:t xml:space="preserve"> des Hundes und </w:t>
      </w:r>
      <w:r w:rsidR="00216102">
        <w:t>Zeitaufwand</w:t>
      </w:r>
      <w:r>
        <w:t xml:space="preserve"> ab. </w:t>
      </w:r>
    </w:p>
    <w:p w14:paraId="0F803B47" w14:textId="77777777" w:rsidR="00216102" w:rsidRDefault="00000000">
      <w:pPr>
        <w:ind w:left="-5" w:right="7717"/>
      </w:pPr>
      <w:r>
        <w:t xml:space="preserve">Termine unter: </w:t>
      </w:r>
    </w:p>
    <w:p w14:paraId="4920F771" w14:textId="3F2BD467" w:rsidR="000C1F47" w:rsidRDefault="00000000">
      <w:pPr>
        <w:ind w:left="-5" w:right="7717"/>
      </w:pPr>
      <w:proofErr w:type="spellStart"/>
      <w:r>
        <w:t>paulchens</w:t>
      </w:r>
      <w:proofErr w:type="spellEnd"/>
      <w:r>
        <w:t xml:space="preserve"> </w:t>
      </w:r>
      <w:proofErr w:type="spellStart"/>
      <w:r>
        <w:t>frise</w:t>
      </w:r>
      <w:proofErr w:type="spellEnd"/>
      <w:r>
        <w:t xml:space="preserve"> - Hundesalon</w:t>
      </w:r>
    </w:p>
    <w:p w14:paraId="10C1816C" w14:textId="77777777" w:rsidR="000C1F47" w:rsidRDefault="00000000">
      <w:pPr>
        <w:ind w:left="-5"/>
      </w:pPr>
      <w:r>
        <w:t>0160 1835363</w:t>
      </w:r>
    </w:p>
    <w:p w14:paraId="6A8EB7C4" w14:textId="77777777" w:rsidR="000C1F47" w:rsidRDefault="00000000">
      <w:pPr>
        <w:ind w:left="-5"/>
      </w:pPr>
      <w:r>
        <w:t>Im hofgewann 10</w:t>
      </w:r>
    </w:p>
    <w:p w14:paraId="002CC880" w14:textId="77777777" w:rsidR="000C1F47" w:rsidRDefault="00000000">
      <w:pPr>
        <w:ind w:left="-5"/>
      </w:pPr>
      <w:r>
        <w:t xml:space="preserve">63814 </w:t>
      </w:r>
      <w:proofErr w:type="spellStart"/>
      <w:r>
        <w:t>mainaschaff</w:t>
      </w:r>
      <w:proofErr w:type="spellEnd"/>
    </w:p>
    <w:sectPr w:rsidR="000C1F47">
      <w:pgSz w:w="11904" w:h="16834"/>
      <w:pgMar w:top="1440" w:right="1440" w:bottom="1440" w:left="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47"/>
    <w:rsid w:val="000C1F47"/>
    <w:rsid w:val="00216102"/>
    <w:rsid w:val="00B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E6C"/>
  <w15:docId w15:val="{02505FD2-605A-48A7-A4EB-6BE77AF3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1" w:line="269" w:lineRule="auto"/>
      <w:ind w:left="10" w:hanging="10"/>
    </w:pPr>
    <w:rPr>
      <w:rFonts w:ascii="Bebas Neue" w:eastAsia="Bebas Neue" w:hAnsi="Bebas Neue" w:cs="Bebas Neue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49" w:line="265" w:lineRule="auto"/>
      <w:ind w:left="39" w:hanging="10"/>
      <w:outlineLvl w:val="0"/>
    </w:pPr>
    <w:rPr>
      <w:rFonts w:ascii="Bebas Neue" w:eastAsia="Bebas Neue" w:hAnsi="Bebas Neue" w:cs="Bebas Neue"/>
      <w:color w:val="0000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Bebas Neue" w:eastAsia="Bebas Neue" w:hAnsi="Bebas Neue" w:cs="Bebas Neue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Fleckenstein</dc:creator>
  <cp:keywords/>
  <cp:lastModifiedBy>Claudia Fleckenstein</cp:lastModifiedBy>
  <cp:revision>2</cp:revision>
  <cp:lastPrinted>2025-03-17T08:05:00Z</cp:lastPrinted>
  <dcterms:created xsi:type="dcterms:W3CDTF">2025-03-17T08:06:00Z</dcterms:created>
  <dcterms:modified xsi:type="dcterms:W3CDTF">2025-03-17T08:06:00Z</dcterms:modified>
</cp:coreProperties>
</file>